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EA51" w14:textId="77777777" w:rsidR="0069656E" w:rsidRPr="00045BE5" w:rsidRDefault="0069656E" w:rsidP="00045BE5">
      <w:pPr>
        <w:spacing w:after="0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DJEČJI VRTIĆ PLOČE</w:t>
      </w:r>
    </w:p>
    <w:p w14:paraId="10A3377C" w14:textId="77777777" w:rsidR="0069656E" w:rsidRPr="00045BE5" w:rsidRDefault="0069656E" w:rsidP="00045BE5">
      <w:pPr>
        <w:spacing w:after="0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 xml:space="preserve"> UPRAVNO VIJEĆE</w:t>
      </w:r>
    </w:p>
    <w:p w14:paraId="33177B8B" w14:textId="79004E6C" w:rsidR="0069656E" w:rsidRPr="00045BE5" w:rsidRDefault="0069656E" w:rsidP="00045BE5">
      <w:pPr>
        <w:spacing w:after="0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 xml:space="preserve"> KLASA:601-2/</w:t>
      </w:r>
      <w:r w:rsidR="00986A47" w:rsidRPr="00045BE5">
        <w:rPr>
          <w:rFonts w:ascii="Verdana" w:hAnsi="Verdana"/>
          <w:b/>
          <w:bCs/>
          <w:sz w:val="20"/>
          <w:szCs w:val="20"/>
        </w:rPr>
        <w:t>2</w:t>
      </w:r>
      <w:r w:rsidR="001E0579">
        <w:rPr>
          <w:rFonts w:ascii="Verdana" w:hAnsi="Verdana"/>
          <w:b/>
          <w:bCs/>
          <w:sz w:val="20"/>
          <w:szCs w:val="20"/>
        </w:rPr>
        <w:t>1</w:t>
      </w:r>
      <w:r w:rsidRPr="00045BE5">
        <w:rPr>
          <w:rFonts w:ascii="Verdana" w:hAnsi="Verdana"/>
          <w:b/>
          <w:bCs/>
          <w:sz w:val="20"/>
          <w:szCs w:val="20"/>
        </w:rPr>
        <w:t xml:space="preserve">-01/01 </w:t>
      </w:r>
    </w:p>
    <w:p w14:paraId="5D71E0FA" w14:textId="60F6511F" w:rsidR="006E0516" w:rsidRPr="00045BE5" w:rsidRDefault="0069656E" w:rsidP="00045BE5">
      <w:pPr>
        <w:spacing w:after="0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URBROJ:2165-08-05-</w:t>
      </w:r>
      <w:r w:rsidR="00986A47" w:rsidRPr="00045BE5">
        <w:rPr>
          <w:rFonts w:ascii="Verdana" w:hAnsi="Verdana"/>
          <w:b/>
          <w:bCs/>
          <w:sz w:val="20"/>
          <w:szCs w:val="20"/>
        </w:rPr>
        <w:t>2</w:t>
      </w:r>
      <w:r w:rsidR="001E0579">
        <w:rPr>
          <w:rFonts w:ascii="Verdana" w:hAnsi="Verdana"/>
          <w:b/>
          <w:bCs/>
          <w:sz w:val="20"/>
          <w:szCs w:val="20"/>
        </w:rPr>
        <w:t>1</w:t>
      </w:r>
      <w:r w:rsidRPr="00045BE5">
        <w:rPr>
          <w:rFonts w:ascii="Verdana" w:hAnsi="Verdana"/>
          <w:b/>
          <w:bCs/>
          <w:sz w:val="20"/>
          <w:szCs w:val="20"/>
        </w:rPr>
        <w:t>-</w:t>
      </w:r>
      <w:r w:rsidR="007C6635">
        <w:rPr>
          <w:rFonts w:ascii="Verdana" w:hAnsi="Verdana"/>
          <w:b/>
          <w:bCs/>
          <w:sz w:val="20"/>
          <w:szCs w:val="20"/>
        </w:rPr>
        <w:t>640</w:t>
      </w:r>
    </w:p>
    <w:p w14:paraId="5C02F3F2" w14:textId="4A7FC640" w:rsidR="00045BE5" w:rsidRPr="00045BE5" w:rsidRDefault="00045BE5" w:rsidP="00045BE5">
      <w:pPr>
        <w:pStyle w:val="Bezproreda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U Pločama,</w:t>
      </w:r>
      <w:r w:rsidR="007C6635">
        <w:rPr>
          <w:rFonts w:ascii="Verdana" w:hAnsi="Verdana"/>
          <w:b/>
          <w:bCs/>
          <w:sz w:val="20"/>
          <w:szCs w:val="20"/>
        </w:rPr>
        <w:t>29</w:t>
      </w:r>
      <w:r w:rsidR="001E0579">
        <w:rPr>
          <w:rFonts w:ascii="Verdana" w:hAnsi="Verdana"/>
          <w:b/>
          <w:bCs/>
          <w:sz w:val="20"/>
          <w:szCs w:val="20"/>
        </w:rPr>
        <w:t>.04</w:t>
      </w:r>
      <w:r w:rsidRPr="00045BE5">
        <w:rPr>
          <w:rFonts w:ascii="Verdana" w:hAnsi="Verdana"/>
          <w:b/>
          <w:bCs/>
          <w:sz w:val="20"/>
          <w:szCs w:val="20"/>
        </w:rPr>
        <w:t>.20</w:t>
      </w:r>
      <w:r>
        <w:rPr>
          <w:rFonts w:ascii="Verdana" w:hAnsi="Verdana"/>
          <w:b/>
          <w:bCs/>
          <w:sz w:val="20"/>
          <w:szCs w:val="20"/>
        </w:rPr>
        <w:t>2</w:t>
      </w:r>
      <w:r w:rsidR="001E0579">
        <w:rPr>
          <w:rFonts w:ascii="Verdana" w:hAnsi="Verdana"/>
          <w:b/>
          <w:bCs/>
          <w:sz w:val="20"/>
          <w:szCs w:val="20"/>
        </w:rPr>
        <w:t>1</w:t>
      </w:r>
      <w:r w:rsidRPr="00045BE5">
        <w:rPr>
          <w:rFonts w:ascii="Verdana" w:hAnsi="Verdana"/>
          <w:b/>
          <w:bCs/>
          <w:sz w:val="20"/>
          <w:szCs w:val="20"/>
        </w:rPr>
        <w:t>. g.</w:t>
      </w:r>
    </w:p>
    <w:p w14:paraId="574A0D69" w14:textId="77777777" w:rsidR="00045BE5" w:rsidRDefault="00045BE5">
      <w:pPr>
        <w:rPr>
          <w:rFonts w:ascii="Verdana" w:hAnsi="Verdana"/>
          <w:sz w:val="20"/>
          <w:szCs w:val="20"/>
        </w:rPr>
      </w:pPr>
    </w:p>
    <w:p w14:paraId="2B71A00F" w14:textId="7054DBF8" w:rsidR="0069656E" w:rsidRPr="005A6E34" w:rsidRDefault="0069656E">
      <w:pPr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Na temelju članka 9. Pravilnika o upisu i mjerilima upisa djece u Dječji vrtić Ploče, Upravno vijeće DV Ploče na redovnoj </w:t>
      </w:r>
      <w:r w:rsidR="001E0579">
        <w:rPr>
          <w:rFonts w:ascii="Verdana" w:hAnsi="Verdana"/>
          <w:sz w:val="20"/>
          <w:szCs w:val="20"/>
        </w:rPr>
        <w:t>42</w:t>
      </w:r>
      <w:r w:rsidRPr="005A6E34">
        <w:rPr>
          <w:rFonts w:ascii="Verdana" w:hAnsi="Verdana"/>
          <w:sz w:val="20"/>
          <w:szCs w:val="20"/>
        </w:rPr>
        <w:t xml:space="preserve">. sjednici, održanoj dana </w:t>
      </w:r>
      <w:r w:rsidR="007C6635">
        <w:rPr>
          <w:rFonts w:ascii="Verdana" w:hAnsi="Verdana"/>
          <w:sz w:val="20"/>
          <w:szCs w:val="20"/>
        </w:rPr>
        <w:t>29</w:t>
      </w:r>
      <w:r w:rsidR="001E0579">
        <w:rPr>
          <w:rFonts w:ascii="Verdana" w:hAnsi="Verdana"/>
          <w:sz w:val="20"/>
          <w:szCs w:val="20"/>
        </w:rPr>
        <w:t>.04</w:t>
      </w:r>
      <w:r w:rsidRPr="005A6E34">
        <w:rPr>
          <w:rFonts w:ascii="Verdana" w:hAnsi="Verdana"/>
          <w:sz w:val="20"/>
          <w:szCs w:val="20"/>
        </w:rPr>
        <w:t>.20</w:t>
      </w:r>
      <w:r w:rsidR="00986A47">
        <w:rPr>
          <w:rFonts w:ascii="Verdana" w:hAnsi="Verdana"/>
          <w:sz w:val="20"/>
          <w:szCs w:val="20"/>
        </w:rPr>
        <w:t>2</w:t>
      </w:r>
      <w:r w:rsidR="001E0579">
        <w:rPr>
          <w:rFonts w:ascii="Verdana" w:hAnsi="Verdana"/>
          <w:sz w:val="20"/>
          <w:szCs w:val="20"/>
        </w:rPr>
        <w:t>1</w:t>
      </w:r>
      <w:r w:rsidRPr="005A6E34">
        <w:rPr>
          <w:rFonts w:ascii="Verdana" w:hAnsi="Verdana"/>
          <w:sz w:val="20"/>
          <w:szCs w:val="20"/>
        </w:rPr>
        <w:t>. godine, donosi:</w:t>
      </w:r>
    </w:p>
    <w:p w14:paraId="4D2F06E6" w14:textId="77777777" w:rsidR="0069656E" w:rsidRPr="00045BE5" w:rsidRDefault="0069656E" w:rsidP="0069656E">
      <w:pPr>
        <w:pStyle w:val="Bezproreda"/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O D L U K U</w:t>
      </w:r>
    </w:p>
    <w:p w14:paraId="4B44C787" w14:textId="49A0B5CD" w:rsidR="0069656E" w:rsidRPr="00045BE5" w:rsidRDefault="0069656E" w:rsidP="0069656E">
      <w:pPr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o imenovanju Povjerenstva za upis</w:t>
      </w:r>
    </w:p>
    <w:p w14:paraId="3A7A773A" w14:textId="421F6634" w:rsidR="0069656E" w:rsidRPr="00045BE5" w:rsidRDefault="0069656E" w:rsidP="0069656E">
      <w:pPr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Članak 1.</w:t>
      </w:r>
    </w:p>
    <w:p w14:paraId="7C7C40FB" w14:textId="77777777" w:rsidR="005A6E34" w:rsidRDefault="0069656E" w:rsidP="00045BE5">
      <w:pPr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Povjerenstvo za upis čine: ravnatelj/ica, svi članovi stručnog tima Vrtića,</w:t>
      </w:r>
      <w:r w:rsidR="005A6E34" w:rsidRPr="005A6E34">
        <w:rPr>
          <w:rFonts w:ascii="Verdana" w:hAnsi="Verdana"/>
          <w:sz w:val="20"/>
          <w:szCs w:val="20"/>
        </w:rPr>
        <w:t xml:space="preserve"> zdravstvena voditeljica, </w:t>
      </w:r>
      <w:r w:rsidRPr="005A6E34">
        <w:rPr>
          <w:rFonts w:ascii="Verdana" w:hAnsi="Verdana"/>
          <w:sz w:val="20"/>
          <w:szCs w:val="20"/>
        </w:rPr>
        <w:t xml:space="preserve"> 2 odgojitelja/ice, 1 predstavnik Osnivača u Upravnom vijeću Vrtića i predstavnik roditelja u Upravnom vijeću Vrtića. </w:t>
      </w:r>
    </w:p>
    <w:p w14:paraId="34E16B7D" w14:textId="2CEF898A" w:rsidR="0069656E" w:rsidRPr="00045BE5" w:rsidRDefault="0069656E" w:rsidP="0069656E">
      <w:pPr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Članak 2.</w:t>
      </w:r>
    </w:p>
    <w:p w14:paraId="0C22FD2F" w14:textId="77777777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U Povjerenstvo za upis imenuju se:</w:t>
      </w:r>
    </w:p>
    <w:p w14:paraId="008F8935" w14:textId="43DB691C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1. </w:t>
      </w:r>
      <w:r w:rsidR="005A6E34">
        <w:rPr>
          <w:rFonts w:ascii="Verdana" w:hAnsi="Verdana"/>
          <w:sz w:val="20"/>
          <w:szCs w:val="20"/>
        </w:rPr>
        <w:t>LJILJANA BOGUNOVIĆ</w:t>
      </w:r>
      <w:r w:rsidRPr="005A6E34">
        <w:rPr>
          <w:rFonts w:ascii="Verdana" w:hAnsi="Verdana"/>
          <w:sz w:val="20"/>
          <w:szCs w:val="20"/>
        </w:rPr>
        <w:t xml:space="preserve">- ravnateljica </w:t>
      </w:r>
    </w:p>
    <w:p w14:paraId="20B2C9CD" w14:textId="77777777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2. OLIVERA MEDAK - stručni suradnik pedagoginja </w:t>
      </w:r>
    </w:p>
    <w:p w14:paraId="5CF112E8" w14:textId="77777777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3. EDITA MUCIĆ – ŠUTIĆ - stručni suradnik psihologinja</w:t>
      </w:r>
    </w:p>
    <w:p w14:paraId="0F06ABB9" w14:textId="75462851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MAGDALENA DESPETOVIĆ- zdravstvena voditeljica</w:t>
      </w:r>
      <w:r w:rsidR="0069656E" w:rsidRPr="005A6E34">
        <w:rPr>
          <w:rFonts w:ascii="Verdana" w:hAnsi="Verdana"/>
          <w:sz w:val="20"/>
          <w:szCs w:val="20"/>
        </w:rPr>
        <w:t xml:space="preserve"> </w:t>
      </w:r>
    </w:p>
    <w:p w14:paraId="466399CB" w14:textId="2511B31A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69656E" w:rsidRPr="005A6E34">
        <w:rPr>
          <w:rFonts w:ascii="Verdana" w:hAnsi="Verdana"/>
          <w:sz w:val="20"/>
          <w:szCs w:val="20"/>
        </w:rPr>
        <w:t xml:space="preserve">. </w:t>
      </w:r>
      <w:r w:rsidR="001E0579">
        <w:rPr>
          <w:rFonts w:ascii="Verdana" w:hAnsi="Verdana"/>
          <w:sz w:val="20"/>
          <w:szCs w:val="20"/>
        </w:rPr>
        <w:t>DANIJELA BJELIŠ</w:t>
      </w:r>
      <w:r w:rsidR="0069656E" w:rsidRPr="005A6E34">
        <w:rPr>
          <w:rFonts w:ascii="Verdana" w:hAnsi="Verdana"/>
          <w:sz w:val="20"/>
          <w:szCs w:val="20"/>
        </w:rPr>
        <w:t xml:space="preserve"> - odgojiteljica </w:t>
      </w:r>
    </w:p>
    <w:p w14:paraId="59E6C6C4" w14:textId="07CCA918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69656E" w:rsidRPr="005A6E34">
        <w:rPr>
          <w:rFonts w:ascii="Verdana" w:hAnsi="Verdana"/>
          <w:sz w:val="20"/>
          <w:szCs w:val="20"/>
        </w:rPr>
        <w:t xml:space="preserve">. </w:t>
      </w:r>
      <w:r w:rsidR="001E0579">
        <w:rPr>
          <w:rFonts w:ascii="Verdana" w:hAnsi="Verdana"/>
          <w:sz w:val="20"/>
          <w:szCs w:val="20"/>
        </w:rPr>
        <w:t>ZAGORKA RADONIĆ BURIĆ</w:t>
      </w:r>
      <w:r w:rsidR="0069656E" w:rsidRPr="005A6E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</w:t>
      </w:r>
      <w:r w:rsidR="0069656E" w:rsidRPr="005A6E34">
        <w:rPr>
          <w:rFonts w:ascii="Verdana" w:hAnsi="Verdana"/>
          <w:sz w:val="20"/>
          <w:szCs w:val="20"/>
        </w:rPr>
        <w:t xml:space="preserve"> odgojiteljica</w:t>
      </w:r>
    </w:p>
    <w:p w14:paraId="43648D28" w14:textId="25FBE67F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69656E" w:rsidRPr="005A6E3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MIRELA SCIPIONI</w:t>
      </w:r>
      <w:r w:rsidR="0069656E" w:rsidRPr="005A6E34">
        <w:rPr>
          <w:rFonts w:ascii="Verdana" w:hAnsi="Verdana"/>
          <w:sz w:val="20"/>
          <w:szCs w:val="20"/>
        </w:rPr>
        <w:t xml:space="preserve"> - predstavnica roditelja u Upravnom vijeću Vrtića</w:t>
      </w:r>
    </w:p>
    <w:p w14:paraId="3705A306" w14:textId="15050F8A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69656E" w:rsidRPr="005A6E3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IVANA MILIČEVIĆ</w:t>
      </w:r>
      <w:r w:rsidR="0069656E" w:rsidRPr="005A6E34">
        <w:rPr>
          <w:rFonts w:ascii="Verdana" w:hAnsi="Verdana"/>
          <w:sz w:val="20"/>
          <w:szCs w:val="20"/>
        </w:rPr>
        <w:t xml:space="preserve"> - predstavnica Osnivača u Upravnom vijeću Vrtića </w:t>
      </w:r>
    </w:p>
    <w:p w14:paraId="6F64315E" w14:textId="77777777" w:rsidR="005A6E34" w:rsidRDefault="005A6E34" w:rsidP="0069656E">
      <w:pPr>
        <w:pStyle w:val="Bezproreda"/>
        <w:rPr>
          <w:rFonts w:ascii="Verdana" w:hAnsi="Verdana"/>
          <w:sz w:val="20"/>
          <w:szCs w:val="20"/>
        </w:rPr>
      </w:pPr>
    </w:p>
    <w:p w14:paraId="706D8DB9" w14:textId="0E73111D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Mandat članova Povjerenstva je tri (3) godine. </w:t>
      </w:r>
    </w:p>
    <w:p w14:paraId="5C2A5288" w14:textId="77777777" w:rsidR="005A6E34" w:rsidRDefault="0069656E" w:rsidP="0069656E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Trajanje mandata članova Povjerenstva iz reda predstavnika /ca Upravnog vijeća vezan je uz mandat u Upravnom vijeću. </w:t>
      </w:r>
    </w:p>
    <w:p w14:paraId="3066DFC6" w14:textId="71C6C6F3" w:rsidR="005A6E34" w:rsidRPr="00045BE5" w:rsidRDefault="0069656E" w:rsidP="005A6E34">
      <w:pPr>
        <w:pStyle w:val="Bezproreda"/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Članak 3.</w:t>
      </w:r>
    </w:p>
    <w:p w14:paraId="71CB5661" w14:textId="77777777" w:rsidR="005A6E34" w:rsidRDefault="005A6E34" w:rsidP="005A6E34">
      <w:pPr>
        <w:pStyle w:val="Bezproreda"/>
        <w:jc w:val="center"/>
        <w:rPr>
          <w:rFonts w:ascii="Verdana" w:hAnsi="Verdana"/>
          <w:sz w:val="20"/>
          <w:szCs w:val="20"/>
        </w:rPr>
      </w:pPr>
    </w:p>
    <w:p w14:paraId="1B307CDB" w14:textId="0DA5D87A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Za predsjedni</w:t>
      </w:r>
      <w:r w:rsidR="00151F06">
        <w:rPr>
          <w:rFonts w:ascii="Verdana" w:hAnsi="Verdana"/>
          <w:sz w:val="20"/>
          <w:szCs w:val="20"/>
        </w:rPr>
        <w:t>ka/</w:t>
      </w:r>
      <w:r w:rsidRPr="005A6E34">
        <w:rPr>
          <w:rFonts w:ascii="Verdana" w:hAnsi="Verdana"/>
          <w:sz w:val="20"/>
          <w:szCs w:val="20"/>
        </w:rPr>
        <w:t>cu Povjerenstva izabran</w:t>
      </w:r>
      <w:r w:rsidR="00151F06">
        <w:rPr>
          <w:rFonts w:ascii="Verdana" w:hAnsi="Verdana"/>
          <w:sz w:val="20"/>
          <w:szCs w:val="20"/>
        </w:rPr>
        <w:t>/</w:t>
      </w:r>
      <w:r w:rsidRPr="005A6E34">
        <w:rPr>
          <w:rFonts w:ascii="Verdana" w:hAnsi="Verdana"/>
          <w:sz w:val="20"/>
          <w:szCs w:val="20"/>
        </w:rPr>
        <w:t>a je</w:t>
      </w:r>
      <w:r w:rsidR="0081071A">
        <w:rPr>
          <w:rFonts w:ascii="Verdana" w:hAnsi="Verdana"/>
          <w:sz w:val="20"/>
          <w:szCs w:val="20"/>
        </w:rPr>
        <w:t xml:space="preserve"> </w:t>
      </w:r>
      <w:r w:rsidR="001E0579">
        <w:rPr>
          <w:rFonts w:ascii="Verdana" w:hAnsi="Verdana"/>
          <w:sz w:val="20"/>
          <w:szCs w:val="20"/>
        </w:rPr>
        <w:t>DANIJELA BJELIŠ</w:t>
      </w:r>
      <w:r w:rsidRPr="005A6E34">
        <w:rPr>
          <w:rFonts w:ascii="Verdana" w:hAnsi="Verdana"/>
          <w:sz w:val="20"/>
          <w:szCs w:val="20"/>
        </w:rPr>
        <w:t xml:space="preserve">. </w:t>
      </w:r>
    </w:p>
    <w:p w14:paraId="40D5D8EC" w14:textId="03EB0431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Za zamjeni</w:t>
      </w:r>
      <w:r w:rsidR="00151F06">
        <w:rPr>
          <w:rFonts w:ascii="Verdana" w:hAnsi="Verdana"/>
          <w:sz w:val="20"/>
          <w:szCs w:val="20"/>
        </w:rPr>
        <w:t>ka/</w:t>
      </w:r>
      <w:r w:rsidRPr="005A6E34">
        <w:rPr>
          <w:rFonts w:ascii="Verdana" w:hAnsi="Verdana"/>
          <w:sz w:val="20"/>
          <w:szCs w:val="20"/>
        </w:rPr>
        <w:t>cu Povjerenstva izabran</w:t>
      </w:r>
      <w:r w:rsidR="00151F06">
        <w:rPr>
          <w:rFonts w:ascii="Verdana" w:hAnsi="Verdana"/>
          <w:sz w:val="20"/>
          <w:szCs w:val="20"/>
        </w:rPr>
        <w:t>/</w:t>
      </w:r>
      <w:r w:rsidRPr="005A6E34">
        <w:rPr>
          <w:rFonts w:ascii="Verdana" w:hAnsi="Verdana"/>
          <w:sz w:val="20"/>
          <w:szCs w:val="20"/>
        </w:rPr>
        <w:t xml:space="preserve">a je </w:t>
      </w:r>
      <w:r w:rsidR="001E0579">
        <w:rPr>
          <w:rFonts w:ascii="Verdana" w:hAnsi="Verdana"/>
          <w:sz w:val="20"/>
          <w:szCs w:val="20"/>
        </w:rPr>
        <w:t>ZAGORKA RADONIĆ BURIĆ</w:t>
      </w:r>
      <w:r w:rsidRPr="005A6E34">
        <w:rPr>
          <w:rFonts w:ascii="Verdana" w:hAnsi="Verdana"/>
          <w:sz w:val="20"/>
          <w:szCs w:val="20"/>
        </w:rPr>
        <w:t xml:space="preserve">. </w:t>
      </w:r>
    </w:p>
    <w:p w14:paraId="29E41F75" w14:textId="77777777" w:rsidR="005A6E34" w:rsidRDefault="005A6E34" w:rsidP="005A6E34">
      <w:pPr>
        <w:pStyle w:val="Bezproreda"/>
        <w:jc w:val="center"/>
        <w:rPr>
          <w:rFonts w:ascii="Verdana" w:hAnsi="Verdana"/>
          <w:sz w:val="20"/>
          <w:szCs w:val="20"/>
        </w:rPr>
      </w:pPr>
    </w:p>
    <w:p w14:paraId="13607564" w14:textId="20BDBC0E" w:rsidR="005A6E34" w:rsidRPr="00045BE5" w:rsidRDefault="0069656E" w:rsidP="005A6E34">
      <w:pPr>
        <w:pStyle w:val="Bezproreda"/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Članak 4.</w:t>
      </w:r>
    </w:p>
    <w:p w14:paraId="6A63FCEB" w14:textId="66EFAA2D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Povjerenstvo odlučuje o zahtjevima za upis djece u odgojno-obrazovni program na temelju rezultata cjelovitog uvida o razvoju i potrebama svakog djeteta, analize dostavljene dokumentacije, rezultata inicijalnog razgovora s roditeljima, odnosno skrbnicima djece, uz nazočnost djeteta, koji timski obavljaju članovi stručno-razvojne službe, uz mogućnost konzultacije s vanjskim stručnjacima radi pribavljanja mišljenja i podataka bitnih za odlučivanje. </w:t>
      </w:r>
    </w:p>
    <w:p w14:paraId="7F55677B" w14:textId="0A6FC416" w:rsidR="005A6E34" w:rsidRPr="00045BE5" w:rsidRDefault="0069656E" w:rsidP="005A6E34">
      <w:pPr>
        <w:pStyle w:val="Bezproreda"/>
        <w:jc w:val="center"/>
        <w:rPr>
          <w:rFonts w:ascii="Verdana" w:hAnsi="Verdana"/>
          <w:b/>
          <w:bCs/>
          <w:sz w:val="20"/>
          <w:szCs w:val="20"/>
        </w:rPr>
      </w:pPr>
      <w:r w:rsidRPr="00045BE5">
        <w:rPr>
          <w:rFonts w:ascii="Verdana" w:hAnsi="Verdana"/>
          <w:b/>
          <w:bCs/>
          <w:sz w:val="20"/>
          <w:szCs w:val="20"/>
        </w:rPr>
        <w:t>Članak 5.</w:t>
      </w:r>
    </w:p>
    <w:p w14:paraId="7F4D284D" w14:textId="77777777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Sukladno članku 11. Pravilnika o upisu Povjerenstvo je dužno u roku od 30 dana od isteka roka za podnošenje zahtjeva za upis u Vrtić objaviti odluku o rezultatima upisa. Rezultati upisa objavljuju se javno na oglasnoj ploči Centralnog vrtića s podacima:</w:t>
      </w:r>
    </w:p>
    <w:p w14:paraId="5AE38B17" w14:textId="77777777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 - o prihvaćenim zahtjevima za upis djece </w:t>
      </w:r>
    </w:p>
    <w:p w14:paraId="6EA27FE3" w14:textId="77777777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- o odbijenim zahtjevima za upis djece </w:t>
      </w:r>
    </w:p>
    <w:p w14:paraId="404A3824" w14:textId="665BE664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>- o slobodnim kapacitetima Vrtića nakon utvrđenih rezultata upisa</w:t>
      </w:r>
    </w:p>
    <w:p w14:paraId="65D99F27" w14:textId="77777777" w:rsidR="005A6E34" w:rsidRDefault="0069656E" w:rsidP="005A6E34">
      <w:pPr>
        <w:pStyle w:val="Bezproreda"/>
        <w:rPr>
          <w:rFonts w:ascii="Verdana" w:hAnsi="Verdana"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 </w:t>
      </w:r>
    </w:p>
    <w:p w14:paraId="356B927B" w14:textId="3D4B9861" w:rsidR="005A6E34" w:rsidRDefault="005A6E34" w:rsidP="005A6E34">
      <w:pPr>
        <w:pStyle w:val="Bezproreda"/>
        <w:rPr>
          <w:rFonts w:ascii="Verdana" w:hAnsi="Verdana"/>
          <w:sz w:val="20"/>
          <w:szCs w:val="20"/>
        </w:rPr>
      </w:pPr>
    </w:p>
    <w:p w14:paraId="63E9764C" w14:textId="77777777" w:rsidR="005A6E34" w:rsidRPr="00045BE5" w:rsidRDefault="0069656E" w:rsidP="005A6E34">
      <w:pPr>
        <w:pStyle w:val="Bezproreda"/>
        <w:jc w:val="right"/>
        <w:rPr>
          <w:rFonts w:ascii="Verdana" w:hAnsi="Verdana"/>
          <w:b/>
          <w:bCs/>
          <w:sz w:val="20"/>
          <w:szCs w:val="20"/>
        </w:rPr>
      </w:pPr>
      <w:r w:rsidRPr="005A6E34">
        <w:rPr>
          <w:rFonts w:ascii="Verdana" w:hAnsi="Verdana"/>
          <w:sz w:val="20"/>
          <w:szCs w:val="20"/>
        </w:rPr>
        <w:t xml:space="preserve"> </w:t>
      </w:r>
      <w:r w:rsidRPr="00045BE5">
        <w:rPr>
          <w:rFonts w:ascii="Verdana" w:hAnsi="Verdana"/>
          <w:b/>
          <w:bCs/>
          <w:sz w:val="20"/>
          <w:szCs w:val="20"/>
        </w:rPr>
        <w:t>PREDSJEDNICA UPRAVNOG VIJEĆA</w:t>
      </w:r>
    </w:p>
    <w:p w14:paraId="72C0E636" w14:textId="7D08D2AE" w:rsidR="0069656E" w:rsidRPr="005A6E34" w:rsidRDefault="005A6E34" w:rsidP="005A6E34">
      <w:pPr>
        <w:pStyle w:val="Bezproreda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Ivana Mili</w:t>
      </w:r>
      <w:r w:rsidR="0081071A">
        <w:rPr>
          <w:rFonts w:ascii="Verdana" w:hAnsi="Verdana"/>
          <w:sz w:val="20"/>
          <w:szCs w:val="20"/>
        </w:rPr>
        <w:t>ć</w:t>
      </w:r>
      <w:r>
        <w:rPr>
          <w:rFonts w:ascii="Verdana" w:hAnsi="Verdana"/>
          <w:sz w:val="20"/>
          <w:szCs w:val="20"/>
        </w:rPr>
        <w:t>ević</w:t>
      </w:r>
    </w:p>
    <w:sectPr w:rsidR="0069656E" w:rsidRPr="005A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51"/>
    <w:rsid w:val="00045BE5"/>
    <w:rsid w:val="00151F06"/>
    <w:rsid w:val="001E0579"/>
    <w:rsid w:val="003F3CF6"/>
    <w:rsid w:val="005A6E34"/>
    <w:rsid w:val="0069656E"/>
    <w:rsid w:val="006E0516"/>
    <w:rsid w:val="007C6635"/>
    <w:rsid w:val="0081071A"/>
    <w:rsid w:val="00863C6E"/>
    <w:rsid w:val="00986A47"/>
    <w:rsid w:val="00AF4463"/>
    <w:rsid w:val="00CF0851"/>
    <w:rsid w:val="00D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A056"/>
  <w15:chartTrackingRefBased/>
  <w15:docId w15:val="{44740774-A284-43A3-ADBD-122E10A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96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965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656E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96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6965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Dječji vrtić tajništvo</cp:lastModifiedBy>
  <cp:revision>9</cp:revision>
  <dcterms:created xsi:type="dcterms:W3CDTF">2020-03-04T09:32:00Z</dcterms:created>
  <dcterms:modified xsi:type="dcterms:W3CDTF">2021-04-28T11:18:00Z</dcterms:modified>
</cp:coreProperties>
</file>